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AF" w:rsidRPr="000A4AF1" w:rsidRDefault="007148AF" w:rsidP="000A4AF1">
      <w:pPr>
        <w:pStyle w:val="a3"/>
        <w:jc w:val="center"/>
        <w:rPr>
          <w:rFonts w:ascii="Times New Roman" w:hAnsi="Times New Roman" w:cs="Times New Roman"/>
          <w:b/>
          <w:sz w:val="36"/>
          <w:szCs w:val="36"/>
        </w:rPr>
      </w:pPr>
      <w:r w:rsidRPr="000A4AF1">
        <w:rPr>
          <w:rFonts w:ascii="Times New Roman" w:hAnsi="Times New Roman" w:cs="Times New Roman"/>
          <w:b/>
          <w:sz w:val="36"/>
          <w:szCs w:val="36"/>
        </w:rPr>
        <w:t>корригирующая гимнастика как инновационная методика в физическом воспитании</w:t>
      </w:r>
    </w:p>
    <w:p w:rsidR="000A4AF1" w:rsidRDefault="000A4AF1" w:rsidP="00D2154C">
      <w:pPr>
        <w:pStyle w:val="a3"/>
        <w:jc w:val="both"/>
        <w:rPr>
          <w:rFonts w:ascii="Times New Roman" w:hAnsi="Times New Roman" w:cs="Times New Roman"/>
          <w:sz w:val="24"/>
          <w:szCs w:val="24"/>
        </w:rPr>
      </w:pPr>
      <w:r>
        <w:rPr>
          <w:rFonts w:ascii="Times New Roman" w:hAnsi="Times New Roman" w:cs="Times New Roman"/>
          <w:sz w:val="24"/>
          <w:szCs w:val="24"/>
        </w:rPr>
        <w:t>Материал подготовила: воспитатель Логинова С.Т.</w:t>
      </w:r>
    </w:p>
    <w:p w:rsidR="000A4AF1" w:rsidRDefault="000A4AF1" w:rsidP="00D2154C">
      <w:pPr>
        <w:pStyle w:val="a3"/>
        <w:jc w:val="both"/>
        <w:rPr>
          <w:rFonts w:ascii="Times New Roman" w:hAnsi="Times New Roman" w:cs="Times New Roman"/>
          <w:sz w:val="24"/>
          <w:szCs w:val="24"/>
        </w:rPr>
      </w:pP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Данная гимнастика способствует пробуждению после дневного сна. Тонизирует весь организм, воздействуя на биологически активные точки. Предотвращает простудные заболевания. Укрепляет дыхательный тракт. Воспитывает бережное отношение к своему телу. Дает заряд бодрости на вторую половину дня.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Корригирующие упражнения имеют большое значение не только для укрепления мышц тела и разностороннего физического развития. Они воздействуют на сердечнососудистую, дыхательную и нервную системы. Выполняя упражнения для рук, ног, туловища, дети учатся управлять своими движениями, производить их ловко, координировано, с заданной амплитудой в определенном направлении, темпе, ритме.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Корригирующая гимнастика состоит из 3-х частей: водной, основной и заключительной.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Цель вводной части – повысить эмоциональное состояние детей, активизировать их внимание, подготовить организм к нагрузкам основной части. Содержанием вводной части являются строевые упражнения, различные виды ходьбы и бега, прыжки, упражнения для коррекции осанки и профилактики плоскостопия, обучение правильному дыханию. Завершается эта часть построением детей в колонны или группы для выполнения </w:t>
      </w:r>
      <w:proofErr w:type="spellStart"/>
      <w:r w:rsidRPr="00D2154C">
        <w:rPr>
          <w:rFonts w:ascii="Times New Roman" w:hAnsi="Times New Roman" w:cs="Times New Roman"/>
          <w:sz w:val="24"/>
          <w:szCs w:val="24"/>
        </w:rPr>
        <w:t>общеразвивающих</w:t>
      </w:r>
      <w:proofErr w:type="spellEnd"/>
      <w:r w:rsidRPr="00D2154C">
        <w:rPr>
          <w:rFonts w:ascii="Times New Roman" w:hAnsi="Times New Roman" w:cs="Times New Roman"/>
          <w:sz w:val="24"/>
          <w:szCs w:val="24"/>
        </w:rPr>
        <w:t xml:space="preserve"> упражнений (ОРУ)</w:t>
      </w:r>
      <w:proofErr w:type="gramStart"/>
      <w:r w:rsidRPr="00D2154C">
        <w:rPr>
          <w:rFonts w:ascii="Times New Roman" w:hAnsi="Times New Roman" w:cs="Times New Roman"/>
          <w:sz w:val="24"/>
          <w:szCs w:val="24"/>
        </w:rPr>
        <w:t xml:space="preserve"> .</w:t>
      </w:r>
      <w:proofErr w:type="gramEnd"/>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Основная часть включает – упражнение </w:t>
      </w:r>
      <w:proofErr w:type="spellStart"/>
      <w:r w:rsidRPr="00D2154C">
        <w:rPr>
          <w:rFonts w:ascii="Times New Roman" w:hAnsi="Times New Roman" w:cs="Times New Roman"/>
          <w:sz w:val="24"/>
          <w:szCs w:val="24"/>
        </w:rPr>
        <w:t>общеразвивающего</w:t>
      </w:r>
      <w:proofErr w:type="spellEnd"/>
      <w:r w:rsidRPr="00D2154C">
        <w:rPr>
          <w:rFonts w:ascii="Times New Roman" w:hAnsi="Times New Roman" w:cs="Times New Roman"/>
          <w:sz w:val="24"/>
          <w:szCs w:val="24"/>
        </w:rPr>
        <w:t xml:space="preserve"> характера. Упражнения даются для развития и укрепления мышц плечевого пояса, живота, спины и ног, для гибкости позвоночника.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Упражнения выполняются из разных исходных положений – стоя, лежа на спине и животе, сидя. Что способствует повышению качества движений, увеличивает нагрузку, в работу вовлекаются все группы мышц.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Для восстановления частоты пульса гимнастика завершается заключительной частью, включающей физические упражнения с постепенным снижением темпа.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Важно отметить, что дети предпочитают другим формам занятий по физической культуре, корригирующую гимнастику после сна, </w:t>
      </w:r>
      <w:proofErr w:type="gramStart"/>
      <w:r w:rsidRPr="00D2154C">
        <w:rPr>
          <w:rFonts w:ascii="Times New Roman" w:hAnsi="Times New Roman" w:cs="Times New Roman"/>
          <w:sz w:val="24"/>
          <w:szCs w:val="24"/>
        </w:rPr>
        <w:t>сюжетные</w:t>
      </w:r>
      <w:proofErr w:type="gramEnd"/>
      <w:r w:rsidRPr="00D2154C">
        <w:rPr>
          <w:rFonts w:ascii="Times New Roman" w:hAnsi="Times New Roman" w:cs="Times New Roman"/>
          <w:sz w:val="24"/>
          <w:szCs w:val="24"/>
        </w:rPr>
        <w:t xml:space="preserve"> ОРУ, а также самостоятельную игровую и двигательную деятельность.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Доказано, что система профилактических мероприятий по формированию здоровья подрастающего поколения может быть эффективной только в том случае, если она охватывает все стороны жизнедеятельности ребенка и реализуется последовательно в течение всего периода детства. Поэтому актуальной становится проблема формирования культуры здоровья дошкольников в системе интегрированного подхода: включении работы по охране, укреплению и формированию культуры здоровья во все образовательные области посредством игры.</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 Движение составляет основу практически любой деятельности ребенка. Именно в дошкольном возрасте происходит становление двигательной активности, а также начальное воспитание физических качеств. Целенаправленные физические упражнения для развивающегося организма – насущная потребность, т. к. развитие любого органа происходит благодаря действию, движению, тренировке, при бездействии же он ослабевает, не получает должного развития. Поэтому в данном аспекте одним из ведущих направлений становится физическое развитие и все его компоненты деятельности.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Таким образом, именно в дошкольном возрасте в результате целенаправленного воздействия формируются здоровье, здоровый образ жизни, закладываются основы крепкого здоровья, правильного физического развития, высокой работоспособности, создаются предпосылки для развития выносливости, скоростно-силовых и других физических качеств, происходит совершенствование деятельности основных физиологических систем организма. Учитывая наиболее существенную значимость двигательной активности для развития растущего организма, необходимо: повысить интерес детей к различным видам ее, а также, увеличить ее объем; поднять эмоциональный настрой детей на физкультурных занятиях, чтобы эти занятия приносили радость, поддерживали хорошее настроение; побуждать детей к самостоятельной двигательной деятельности. Положительный опыт проведения </w:t>
      </w:r>
      <w:r w:rsidRPr="00D2154C">
        <w:rPr>
          <w:rFonts w:ascii="Times New Roman" w:hAnsi="Times New Roman" w:cs="Times New Roman"/>
          <w:sz w:val="24"/>
          <w:szCs w:val="24"/>
        </w:rPr>
        <w:lastRenderedPageBreak/>
        <w:t xml:space="preserve">занятий с дошкольниками показывает, что все перечисленные задачи можно решать путем введения инноваций, интегрированных форм работы, увлекательных физических упражнений. </w:t>
      </w:r>
    </w:p>
    <w:p w:rsidR="007148AF" w:rsidRPr="00D2154C" w:rsidRDefault="00D2154C"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Нетрадиционные </w:t>
      </w:r>
      <w:r w:rsidR="007148AF" w:rsidRPr="00D2154C">
        <w:rPr>
          <w:rFonts w:ascii="Times New Roman" w:hAnsi="Times New Roman" w:cs="Times New Roman"/>
          <w:sz w:val="24"/>
          <w:szCs w:val="24"/>
        </w:rPr>
        <w:t xml:space="preserve">формы работы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Танцевально-ритмическая гимнастика. </w:t>
      </w:r>
    </w:p>
    <w:p w:rsidR="007148AF" w:rsidRPr="00D2154C" w:rsidRDefault="007148AF" w:rsidP="00D2154C">
      <w:pPr>
        <w:pStyle w:val="a3"/>
        <w:jc w:val="both"/>
        <w:rPr>
          <w:rFonts w:ascii="Times New Roman" w:hAnsi="Times New Roman" w:cs="Times New Roman"/>
          <w:sz w:val="24"/>
          <w:szCs w:val="24"/>
        </w:rPr>
      </w:pPr>
      <w:proofErr w:type="spellStart"/>
      <w:r w:rsidRPr="00D2154C">
        <w:rPr>
          <w:rFonts w:ascii="Times New Roman" w:hAnsi="Times New Roman" w:cs="Times New Roman"/>
          <w:sz w:val="24"/>
          <w:szCs w:val="24"/>
        </w:rPr>
        <w:t>Игроритмика</w:t>
      </w:r>
      <w:proofErr w:type="spellEnd"/>
      <w:r w:rsidRPr="00D2154C">
        <w:rPr>
          <w:rFonts w:ascii="Times New Roman" w:hAnsi="Times New Roman" w:cs="Times New Roman"/>
          <w:sz w:val="24"/>
          <w:szCs w:val="24"/>
        </w:rPr>
        <w:t xml:space="preserve">.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Является основой для развития чувства ритма и двигательных способностей занимающихся, позволяющих свободно, красиво и </w:t>
      </w:r>
      <w:proofErr w:type="spellStart"/>
      <w:r w:rsidRPr="00D2154C">
        <w:rPr>
          <w:rFonts w:ascii="Times New Roman" w:hAnsi="Times New Roman" w:cs="Times New Roman"/>
          <w:sz w:val="24"/>
          <w:szCs w:val="24"/>
        </w:rPr>
        <w:t>координационно</w:t>
      </w:r>
      <w:proofErr w:type="spellEnd"/>
      <w:r w:rsidRPr="00D2154C">
        <w:rPr>
          <w:rFonts w:ascii="Times New Roman" w:hAnsi="Times New Roman" w:cs="Times New Roman"/>
          <w:sz w:val="24"/>
          <w:szCs w:val="24"/>
        </w:rPr>
        <w:t xml:space="preserve"> правильно выполнять движения под музыку, соответственно ее структурным особенностям, характеру, метру, ритму, темпу и другим средствам музыкальной выразительности. В этот раздел входят специальные упражнения для согласования движений с музыкой, музыкальные задания и игры.</w:t>
      </w:r>
    </w:p>
    <w:p w:rsidR="007148AF" w:rsidRPr="00D2154C" w:rsidRDefault="007148AF" w:rsidP="00D2154C">
      <w:pPr>
        <w:pStyle w:val="a3"/>
        <w:jc w:val="both"/>
        <w:rPr>
          <w:rFonts w:ascii="Times New Roman" w:hAnsi="Times New Roman" w:cs="Times New Roman"/>
          <w:sz w:val="24"/>
          <w:szCs w:val="24"/>
        </w:rPr>
      </w:pPr>
      <w:proofErr w:type="spellStart"/>
      <w:r w:rsidRPr="00D2154C">
        <w:rPr>
          <w:rFonts w:ascii="Times New Roman" w:hAnsi="Times New Roman" w:cs="Times New Roman"/>
          <w:sz w:val="24"/>
          <w:szCs w:val="24"/>
        </w:rPr>
        <w:t>Игрогимнастика</w:t>
      </w:r>
      <w:proofErr w:type="spellEnd"/>
      <w:r w:rsidRPr="00D2154C">
        <w:rPr>
          <w:rFonts w:ascii="Times New Roman" w:hAnsi="Times New Roman" w:cs="Times New Roman"/>
          <w:sz w:val="24"/>
          <w:szCs w:val="24"/>
        </w:rPr>
        <w:t>.</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Служит основой для усвоения ребенком различных видов движений, обеспечивающих эффективное формирование умений и навыков. В раздел входят строевые, </w:t>
      </w:r>
      <w:proofErr w:type="spellStart"/>
      <w:r w:rsidRPr="00D2154C">
        <w:rPr>
          <w:rFonts w:ascii="Times New Roman" w:hAnsi="Times New Roman" w:cs="Times New Roman"/>
          <w:sz w:val="24"/>
          <w:szCs w:val="24"/>
        </w:rPr>
        <w:t>общеразвивающие</w:t>
      </w:r>
      <w:proofErr w:type="spellEnd"/>
      <w:r w:rsidRPr="00D2154C">
        <w:rPr>
          <w:rFonts w:ascii="Times New Roman" w:hAnsi="Times New Roman" w:cs="Times New Roman"/>
          <w:sz w:val="24"/>
          <w:szCs w:val="24"/>
        </w:rPr>
        <w:t xml:space="preserve"> упражнения, акробатические, направленные  на расслабление мышц, дыхательные и укрепление осанки.</w:t>
      </w:r>
    </w:p>
    <w:p w:rsidR="007148AF" w:rsidRPr="00D2154C" w:rsidRDefault="007148AF" w:rsidP="00D2154C">
      <w:pPr>
        <w:pStyle w:val="a3"/>
        <w:jc w:val="both"/>
        <w:rPr>
          <w:rFonts w:ascii="Times New Roman" w:hAnsi="Times New Roman" w:cs="Times New Roman"/>
          <w:sz w:val="24"/>
          <w:szCs w:val="24"/>
        </w:rPr>
      </w:pPr>
      <w:proofErr w:type="spellStart"/>
      <w:r w:rsidRPr="00D2154C">
        <w:rPr>
          <w:rFonts w:ascii="Times New Roman" w:hAnsi="Times New Roman" w:cs="Times New Roman"/>
          <w:sz w:val="24"/>
          <w:szCs w:val="24"/>
        </w:rPr>
        <w:t>Игротанец</w:t>
      </w:r>
      <w:proofErr w:type="spellEnd"/>
      <w:r w:rsidRPr="00D2154C">
        <w:rPr>
          <w:rFonts w:ascii="Times New Roman" w:hAnsi="Times New Roman" w:cs="Times New Roman"/>
          <w:sz w:val="24"/>
          <w:szCs w:val="24"/>
        </w:rPr>
        <w:t xml:space="preserve">. </w:t>
      </w:r>
    </w:p>
    <w:p w:rsidR="007148AF" w:rsidRPr="00D2154C" w:rsidRDefault="007148AF" w:rsidP="00D2154C">
      <w:pPr>
        <w:pStyle w:val="a3"/>
        <w:jc w:val="both"/>
        <w:rPr>
          <w:rFonts w:ascii="Times New Roman" w:hAnsi="Times New Roman" w:cs="Times New Roman"/>
          <w:sz w:val="24"/>
          <w:szCs w:val="24"/>
        </w:rPr>
      </w:pPr>
      <w:proofErr w:type="gramStart"/>
      <w:r w:rsidRPr="00D2154C">
        <w:rPr>
          <w:rFonts w:ascii="Times New Roman" w:hAnsi="Times New Roman" w:cs="Times New Roman"/>
          <w:sz w:val="24"/>
          <w:szCs w:val="24"/>
        </w:rPr>
        <w:t>Направлен</w:t>
      </w:r>
      <w:proofErr w:type="gramEnd"/>
      <w:r w:rsidRPr="00D2154C">
        <w:rPr>
          <w:rFonts w:ascii="Times New Roman" w:hAnsi="Times New Roman" w:cs="Times New Roman"/>
          <w:sz w:val="24"/>
          <w:szCs w:val="24"/>
        </w:rPr>
        <w:t xml:space="preserve"> на формирование у воспитанников танцевальных движений, что способствует повышению общей культуры ребенка. Танцы имеют воспитательное значение и доставляют эстетическую радость детям. В этот раздел входят танцевальные шаги, элементы хореографических упражнений, танцевальные формы (историко-бытовой, народный, современные ритмические танцы).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Нетрадиционные виды упражнений: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Игровой </w:t>
      </w:r>
      <w:proofErr w:type="spellStart"/>
      <w:r w:rsidRPr="00D2154C">
        <w:rPr>
          <w:rFonts w:ascii="Times New Roman" w:hAnsi="Times New Roman" w:cs="Times New Roman"/>
          <w:sz w:val="24"/>
          <w:szCs w:val="24"/>
        </w:rPr>
        <w:t>самомассаж</w:t>
      </w:r>
      <w:proofErr w:type="spellEnd"/>
      <w:r w:rsidRPr="00D2154C">
        <w:rPr>
          <w:rFonts w:ascii="Times New Roman" w:hAnsi="Times New Roman" w:cs="Times New Roman"/>
          <w:sz w:val="24"/>
          <w:szCs w:val="24"/>
        </w:rPr>
        <w:t>.</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Является основой для закаливания и оздоровления детского организма. Выполняя упражнения </w:t>
      </w:r>
      <w:proofErr w:type="spellStart"/>
      <w:r w:rsidRPr="00D2154C">
        <w:rPr>
          <w:rFonts w:ascii="Times New Roman" w:hAnsi="Times New Roman" w:cs="Times New Roman"/>
          <w:sz w:val="24"/>
          <w:szCs w:val="24"/>
        </w:rPr>
        <w:t>самомассажа</w:t>
      </w:r>
      <w:proofErr w:type="spellEnd"/>
      <w:r w:rsidRPr="00D2154C">
        <w:rPr>
          <w:rFonts w:ascii="Times New Roman" w:hAnsi="Times New Roman" w:cs="Times New Roman"/>
          <w:sz w:val="24"/>
          <w:szCs w:val="24"/>
        </w:rPr>
        <w:t xml:space="preserve"> в игровой форме, дети получают радость и хорошее настроение. Такие упражнения способствуют формированию у ребенка сознательного стремления к здоровью, развитие навыков собственного оздоровления.</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Музыкально-подвижные игры.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Содержат упражнения, применяемые практически на всех занятиях, и являются ведущим видом деятельности дошкольника. Здесь используются приемы имитации, подражания, образные сравнения, ролевые ситуации, соревнования – все то, что требуется для достижения поставленной цели при проведении занятий по танцевально-игровой гимнастике.</w:t>
      </w:r>
    </w:p>
    <w:p w:rsidR="007148AF" w:rsidRPr="00D2154C" w:rsidRDefault="007148AF" w:rsidP="00D2154C">
      <w:pPr>
        <w:pStyle w:val="a3"/>
        <w:jc w:val="both"/>
        <w:rPr>
          <w:rFonts w:ascii="Times New Roman" w:hAnsi="Times New Roman" w:cs="Times New Roman"/>
          <w:sz w:val="24"/>
          <w:szCs w:val="24"/>
        </w:rPr>
      </w:pPr>
    </w:p>
    <w:p w:rsidR="007148AF" w:rsidRPr="00D2154C" w:rsidRDefault="007148AF" w:rsidP="00D2154C">
      <w:pPr>
        <w:pStyle w:val="a3"/>
        <w:jc w:val="both"/>
        <w:rPr>
          <w:rFonts w:ascii="Times New Roman" w:hAnsi="Times New Roman" w:cs="Times New Roman"/>
          <w:sz w:val="24"/>
          <w:szCs w:val="24"/>
        </w:rPr>
      </w:pPr>
      <w:proofErr w:type="spellStart"/>
      <w:r w:rsidRPr="00D2154C">
        <w:rPr>
          <w:rFonts w:ascii="Times New Roman" w:hAnsi="Times New Roman" w:cs="Times New Roman"/>
          <w:sz w:val="24"/>
          <w:szCs w:val="24"/>
        </w:rPr>
        <w:t>Креативная</w:t>
      </w:r>
      <w:proofErr w:type="spellEnd"/>
      <w:r w:rsidRPr="00D2154C">
        <w:rPr>
          <w:rFonts w:ascii="Times New Roman" w:hAnsi="Times New Roman" w:cs="Times New Roman"/>
          <w:sz w:val="24"/>
          <w:szCs w:val="24"/>
        </w:rPr>
        <w:t xml:space="preserve"> гимнастика.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Предусматривает целенаправленную работу по применению нестандартных упражнений, специальных заданий, творческих игр, направленных на развитие выдумки, творческой инициативы. Благодаря этой форме работы создаются благоприятные возможности для развития способности детей, их познавательной активности, мышления, свободного самовыражения и </w:t>
      </w:r>
      <w:proofErr w:type="spellStart"/>
      <w:r w:rsidRPr="00D2154C">
        <w:rPr>
          <w:rFonts w:ascii="Times New Roman" w:hAnsi="Times New Roman" w:cs="Times New Roman"/>
          <w:sz w:val="24"/>
          <w:szCs w:val="24"/>
        </w:rPr>
        <w:t>раскрепощенности</w:t>
      </w:r>
      <w:proofErr w:type="spellEnd"/>
      <w:r w:rsidRPr="00D2154C">
        <w:rPr>
          <w:rFonts w:ascii="Times New Roman" w:hAnsi="Times New Roman" w:cs="Times New Roman"/>
          <w:sz w:val="24"/>
          <w:szCs w:val="24"/>
        </w:rPr>
        <w:t>. В нее входят музыкально-творческие игры, специальные задания.</w:t>
      </w:r>
    </w:p>
    <w:p w:rsidR="007148AF" w:rsidRPr="00D2154C" w:rsidRDefault="007148AF" w:rsidP="00D2154C">
      <w:pPr>
        <w:pStyle w:val="a3"/>
        <w:jc w:val="both"/>
        <w:rPr>
          <w:rFonts w:ascii="Times New Roman" w:hAnsi="Times New Roman" w:cs="Times New Roman"/>
          <w:sz w:val="24"/>
          <w:szCs w:val="24"/>
        </w:rPr>
      </w:pPr>
      <w:proofErr w:type="spellStart"/>
      <w:r w:rsidRPr="00D2154C">
        <w:rPr>
          <w:rFonts w:ascii="Times New Roman" w:hAnsi="Times New Roman" w:cs="Times New Roman"/>
          <w:sz w:val="24"/>
          <w:szCs w:val="24"/>
        </w:rPr>
        <w:t>Игропластика</w:t>
      </w:r>
      <w:proofErr w:type="spellEnd"/>
      <w:r w:rsidRPr="00D2154C">
        <w:rPr>
          <w:rFonts w:ascii="Times New Roman" w:hAnsi="Times New Roman" w:cs="Times New Roman"/>
          <w:sz w:val="24"/>
          <w:szCs w:val="24"/>
        </w:rPr>
        <w:t>.</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Основывается на нетрадиционной методике развития мышечной силы и гибкости </w:t>
      </w:r>
      <w:proofErr w:type="gramStart"/>
      <w:r w:rsidRPr="00D2154C">
        <w:rPr>
          <w:rFonts w:ascii="Times New Roman" w:hAnsi="Times New Roman" w:cs="Times New Roman"/>
          <w:sz w:val="24"/>
          <w:szCs w:val="24"/>
        </w:rPr>
        <w:t>занимающихся</w:t>
      </w:r>
      <w:proofErr w:type="gramEnd"/>
      <w:r w:rsidRPr="00D2154C">
        <w:rPr>
          <w:rFonts w:ascii="Times New Roman" w:hAnsi="Times New Roman" w:cs="Times New Roman"/>
          <w:sz w:val="24"/>
          <w:szCs w:val="24"/>
        </w:rPr>
        <w:t>. Здесь используются элементы  </w:t>
      </w:r>
      <w:proofErr w:type="spellStart"/>
      <w:r w:rsidRPr="00D2154C">
        <w:rPr>
          <w:rFonts w:ascii="Times New Roman" w:hAnsi="Times New Roman" w:cs="Times New Roman"/>
          <w:sz w:val="24"/>
          <w:szCs w:val="24"/>
        </w:rPr>
        <w:t>древнегимнастических</w:t>
      </w:r>
      <w:proofErr w:type="spellEnd"/>
      <w:r w:rsidRPr="00D2154C">
        <w:rPr>
          <w:rFonts w:ascii="Times New Roman" w:hAnsi="Times New Roman" w:cs="Times New Roman"/>
          <w:sz w:val="24"/>
          <w:szCs w:val="24"/>
        </w:rPr>
        <w:t xml:space="preserve"> движений и упражнения </w:t>
      </w:r>
      <w:proofErr w:type="spellStart"/>
      <w:r w:rsidRPr="00D2154C">
        <w:rPr>
          <w:rFonts w:ascii="Times New Roman" w:hAnsi="Times New Roman" w:cs="Times New Roman"/>
          <w:sz w:val="24"/>
          <w:szCs w:val="24"/>
        </w:rPr>
        <w:t>стретчинга</w:t>
      </w:r>
      <w:proofErr w:type="spellEnd"/>
      <w:r w:rsidRPr="00D2154C">
        <w:rPr>
          <w:rFonts w:ascii="Times New Roman" w:hAnsi="Times New Roman" w:cs="Times New Roman"/>
          <w:sz w:val="24"/>
          <w:szCs w:val="24"/>
        </w:rPr>
        <w:t xml:space="preserve">, </w:t>
      </w:r>
      <w:proofErr w:type="spellStart"/>
      <w:r w:rsidRPr="00D2154C">
        <w:rPr>
          <w:rFonts w:ascii="Times New Roman" w:hAnsi="Times New Roman" w:cs="Times New Roman"/>
          <w:sz w:val="24"/>
          <w:szCs w:val="24"/>
        </w:rPr>
        <w:t>хатха-йоги</w:t>
      </w:r>
      <w:proofErr w:type="spellEnd"/>
      <w:r w:rsidRPr="00D2154C">
        <w:rPr>
          <w:rFonts w:ascii="Times New Roman" w:hAnsi="Times New Roman" w:cs="Times New Roman"/>
          <w:sz w:val="24"/>
          <w:szCs w:val="24"/>
        </w:rPr>
        <w:t>, выполняемые в сюжетной игровой форме без музыки. Кроме радостного настроения и мышечной нагрузки эти упражнения дают ребенку вволю покричать, погримасничать, свободно выражая свои эмоции, открытость и внутреннюю свободу. Положительное  воздействие на улучшение памяти, мышления, развивают фантазию</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Игровой </w:t>
      </w:r>
      <w:proofErr w:type="spellStart"/>
      <w:r w:rsidRPr="00D2154C">
        <w:rPr>
          <w:rFonts w:ascii="Times New Roman" w:hAnsi="Times New Roman" w:cs="Times New Roman"/>
          <w:sz w:val="24"/>
          <w:szCs w:val="24"/>
        </w:rPr>
        <w:t>стретчинг</w:t>
      </w:r>
      <w:proofErr w:type="spellEnd"/>
      <w:r w:rsidRPr="00D2154C">
        <w:rPr>
          <w:rFonts w:ascii="Times New Roman" w:hAnsi="Times New Roman" w:cs="Times New Roman"/>
          <w:sz w:val="24"/>
          <w:szCs w:val="24"/>
        </w:rPr>
        <w:t>.</w:t>
      </w:r>
    </w:p>
    <w:p w:rsidR="007148AF" w:rsidRPr="00D2154C" w:rsidRDefault="007148AF" w:rsidP="00D2154C">
      <w:pPr>
        <w:pStyle w:val="a3"/>
        <w:jc w:val="both"/>
        <w:rPr>
          <w:rFonts w:ascii="Times New Roman" w:hAnsi="Times New Roman" w:cs="Times New Roman"/>
          <w:sz w:val="24"/>
          <w:szCs w:val="24"/>
        </w:rPr>
      </w:pPr>
      <w:proofErr w:type="gramStart"/>
      <w:r w:rsidRPr="00D2154C">
        <w:rPr>
          <w:rFonts w:ascii="Times New Roman" w:hAnsi="Times New Roman" w:cs="Times New Roman"/>
          <w:sz w:val="24"/>
          <w:szCs w:val="24"/>
        </w:rPr>
        <w:t xml:space="preserve">Упражнения </w:t>
      </w:r>
      <w:proofErr w:type="spellStart"/>
      <w:r w:rsidRPr="00D2154C">
        <w:rPr>
          <w:rFonts w:ascii="Times New Roman" w:hAnsi="Times New Roman" w:cs="Times New Roman"/>
          <w:sz w:val="24"/>
          <w:szCs w:val="24"/>
        </w:rPr>
        <w:t>стретчинга</w:t>
      </w:r>
      <w:proofErr w:type="spellEnd"/>
      <w:r w:rsidRPr="00D2154C">
        <w:rPr>
          <w:rFonts w:ascii="Times New Roman" w:hAnsi="Times New Roman" w:cs="Times New Roman"/>
          <w:sz w:val="24"/>
          <w:szCs w:val="24"/>
        </w:rPr>
        <w:t xml:space="preserve"> носят имитационных характер и выполняются по ходу сюжетно-ролевой игры, состоящей из взаимосвязанных игровой ситуаций, заданий, упражнений.</w:t>
      </w:r>
      <w:proofErr w:type="gramEnd"/>
      <w:r w:rsidRPr="00D2154C">
        <w:rPr>
          <w:rFonts w:ascii="Times New Roman" w:hAnsi="Times New Roman" w:cs="Times New Roman"/>
          <w:sz w:val="24"/>
          <w:szCs w:val="24"/>
        </w:rPr>
        <w:t xml:space="preserve"> Подобранных  таким образом, чтобы содействовать решению оздоровительных и развивающих задач. С подражания образу начинается познание ребенком техники движений спортивных и танцевальных упражнений, игр, театрализованной деятельности и т.д. Образно-подражательные движения развивают творческую, двигательную деятельность, творческое мышление, двигательную память, быстроту реакции, ориентировку в движении и пространстве, внимание.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lastRenderedPageBreak/>
        <w:t xml:space="preserve">Игры-путешествия.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Они включают все виды подвижной деятельности, используя средства всех разделов программы. Данный материал служит основой для закрепления умений и навыков, приобретенных ранее, помогает сплотить ребят, дает возможность стать, кем мечтаешь, побывать, где захочешь и увидеть что пожелаешь. Такие занятия отличаются от классических  высоким эмоциональным фоном, способствующим развитию мышления, воображения, эмоционально-двигательной сферы и творческих способностей детей.</w:t>
      </w:r>
    </w:p>
    <w:p w:rsidR="007148AF" w:rsidRPr="00D2154C" w:rsidRDefault="007148AF" w:rsidP="00D2154C">
      <w:pPr>
        <w:pStyle w:val="a3"/>
        <w:jc w:val="both"/>
        <w:rPr>
          <w:rFonts w:ascii="Times New Roman" w:hAnsi="Times New Roman" w:cs="Times New Roman"/>
          <w:sz w:val="24"/>
          <w:szCs w:val="24"/>
        </w:rPr>
      </w:pP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Вышеперечисленные формы могут использоваться на занятиях следующим образом.</w:t>
      </w:r>
    </w:p>
    <w:p w:rsidR="000A4AF1"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Очень важно </w:t>
      </w:r>
      <w:proofErr w:type="gramStart"/>
      <w:r w:rsidRPr="00D2154C">
        <w:rPr>
          <w:rFonts w:ascii="Times New Roman" w:hAnsi="Times New Roman" w:cs="Times New Roman"/>
          <w:sz w:val="24"/>
          <w:szCs w:val="24"/>
        </w:rPr>
        <w:t>в</w:t>
      </w:r>
      <w:proofErr w:type="gramEnd"/>
      <w:r w:rsidRPr="00D2154C">
        <w:rPr>
          <w:rFonts w:ascii="Times New Roman" w:hAnsi="Times New Roman" w:cs="Times New Roman"/>
          <w:sz w:val="24"/>
          <w:szCs w:val="24"/>
        </w:rPr>
        <w:t xml:space="preserve"> вводной части физкультурного занятия не только разогреть мышцы и суставы, но и «настроить» чувства, т.е. подготовить детей эмоционально к предстоящему занятию при помощи «эмоциональной разминки». Проводя «эмоциональную разминку», моя задача - научить своих воспитанников «вслушиваться» в ощущения, возникающие в мышцах при выполнении физических упражнений, наслаждаться этими ощущениями, запоминать их. В этом помогают упражнения, которые дают образное представление о формах движения, выражающих эмоциональное состояние души (например, «Грустный и веселый», «Гномы и великаны», «Холодно – жарко» и т.д.). А это, по существу, слово, ставшее видимым в жесте, мимике, движениях тела. В зависимости от того, в каких формах проявляются движения - пластически-округлые, плавные или, наоборот, резкие, угловатые, прямолинейные, можно судить о состоянии души. Поэтому на физкультурных занятиях, проводимых под музыкальное сопровождение, использую  красочные рисунки, световые и цветовые эффекты, подчеркивающие сущность выполняемых упражнений и вызывающие эмоциональный подъем. Все это помогает гармоническому развитию личности.</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            На занятиях воспитывается чувство коллективизма, интенсивно формируется двигательное воображение - основа творческой, осмысленной моторики. С этой целью предлагаю детям специальные игровые задания, выполняя которые ребенок преодолевает стереотип движения с данным предметом. Для этого дети придумывают новые способы применения предметов физкультурного инвентаря. Например, если этим предметом является мяч, то они придумывают новые способы применения его, пытаются рисовать им невидимые контуры, раскручивать его на полу, словно волчок, или пронести его на голове вместо  шляпы. </w:t>
      </w:r>
    </w:p>
    <w:p w:rsidR="000A4AF1"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Другую группу аналогичных заданий составляет придумывание названий выполняемых движений («корова», «улитка», «силачи»). В игре ребенок экспериментирует с воображаемыми позициями, формируется способность к творческому освоению и гибкому применению двигательных образцов, умение входить в образ, эмоционально переживать целостное движение. Чтобы поднять настроение, использую упражнение, которое называется «Салют».  Дети принимают свободную позу, закрывают глаза и вспоминают, как впервые с радостным чувством нетерпеливо ожидали прекрасное зрелище - праздничный салют. Произносится: «Огонь». После чего дети вскидывают руки вверх, подпрыгивая,  кричат: «Ура», вкладывая в этот крик радость и ликование.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В заключительной части занятия для восстановления организма провожу настройку (</w:t>
      </w:r>
      <w:proofErr w:type="spellStart"/>
      <w:r w:rsidRPr="00D2154C">
        <w:rPr>
          <w:rFonts w:ascii="Times New Roman" w:hAnsi="Times New Roman" w:cs="Times New Roman"/>
          <w:sz w:val="24"/>
          <w:szCs w:val="24"/>
        </w:rPr>
        <w:t>психогимнастика</w:t>
      </w:r>
      <w:proofErr w:type="spellEnd"/>
      <w:r w:rsidRPr="00D2154C">
        <w:rPr>
          <w:rFonts w:ascii="Times New Roman" w:hAnsi="Times New Roman" w:cs="Times New Roman"/>
          <w:sz w:val="24"/>
          <w:szCs w:val="24"/>
        </w:rPr>
        <w:t>, релаксация). Это формирует у детей чувство удовлетворения от проведенного занятия, создает положительный эмоциональный настрой на качественное выполнение предстоящей деятельности.</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Физкультурные занятия, утренняя гимнастика проводятся через разнообразные формы: на танцевальном и литературном материале, круговой тренировке, в форме подвижных игр и оздоровительного бега, что позволяет более эффективно реализовать двигательную активность дошкольников, повысить уровень их физического и эмоционального развития. Веселые сказочные персонажи, красочные атрибуты (флажки, шары, ленты, обручи), необычные игр</w:t>
      </w:r>
      <w:proofErr w:type="gramStart"/>
      <w:r w:rsidRPr="00D2154C">
        <w:rPr>
          <w:rFonts w:ascii="Times New Roman" w:hAnsi="Times New Roman" w:cs="Times New Roman"/>
          <w:sz w:val="24"/>
          <w:szCs w:val="24"/>
        </w:rPr>
        <w:t>ы-</w:t>
      </w:r>
      <w:proofErr w:type="gramEnd"/>
      <w:r w:rsidRPr="00D2154C">
        <w:rPr>
          <w:rFonts w:ascii="Times New Roman" w:hAnsi="Times New Roman" w:cs="Times New Roman"/>
          <w:sz w:val="24"/>
          <w:szCs w:val="24"/>
        </w:rPr>
        <w:t xml:space="preserve"> забавы, аттракционы, тщательно подобранное музыкальное сопровождение способствуют созданию у детей психологического комфорта, желанию заниматься физическими упражнениями.</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В  каждом возрастном периоде физкультурные занятия имеют разную направленность:</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-маленьким детям они должны доставлять удовольствие, научить их ориентироваться в пространстве, правильно работать с оборудованием, обучить приемам элементарной страховки;</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-в среднем возрасте - развить физические качества (прежде всего, выносливость и силу);</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lastRenderedPageBreak/>
        <w:t>-в старших группах - сформировать потребность в движении, развить двигательные способности и самостоятельность.</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Поэтому использую разнообразные варианты проведения физкультурных занятий:</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-занятия по традиционной схеме (водно-подготовительная часть, общие развивающие упражнения, основные виды движений, подвижные игры);</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-занятия, состоящие из набора подвижных игр большой, средней и малой интенсивности;</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-занятия - тренировки в основных видах движений;</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-ритмическая гимнастика  - занятия, состоящие из танцевальных движений;</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-занятия - соревнования, где дети в ходе различных эстафет двух команд выявляют победителей;</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-занятия - зачеты, во время которых дети сдают физкультурные нормы по выполнению основных видов движений на время, скорость, расстояние;</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-самостоятельные занятия, когда ребенку предлагается вид движений, дается определенное время, и он самостоятельно тренируется, после чего проверяется выполнение задания. </w:t>
      </w:r>
    </w:p>
    <w:p w:rsidR="007148AF" w:rsidRPr="00D2154C" w:rsidRDefault="00715A87"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Таким образом, можно сделать выводы</w:t>
      </w:r>
      <w:r w:rsidR="007148AF" w:rsidRPr="00D2154C">
        <w:rPr>
          <w:rFonts w:ascii="Times New Roman" w:hAnsi="Times New Roman" w:cs="Times New Roman"/>
          <w:sz w:val="24"/>
          <w:szCs w:val="24"/>
        </w:rPr>
        <w:t xml:space="preserve">, что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1. У детей повышается интерес к таким занятиям.</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2. Увеличивается уровень их физической подготовленности, развитие физических        качеств: мышечной силы, ловкости, выносливости, гибкости;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3.Развиваются  психические качества: внимание, память, воображение,  умственные способности.  </w:t>
      </w:r>
    </w:p>
    <w:p w:rsidR="000A4AF1"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4.Происходит воспитание нравственных качеств, коммуникабельности.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5.Укрепление костно-мышечной системы, повышение функциональной деятельности органов и систем организма. </w:t>
      </w:r>
    </w:p>
    <w:p w:rsidR="007148AF" w:rsidRPr="00D2154C" w:rsidRDefault="007148AF" w:rsidP="00D2154C">
      <w:pPr>
        <w:pStyle w:val="a3"/>
        <w:jc w:val="both"/>
        <w:rPr>
          <w:rFonts w:ascii="Times New Roman" w:hAnsi="Times New Roman" w:cs="Times New Roman"/>
          <w:sz w:val="24"/>
          <w:szCs w:val="24"/>
        </w:rPr>
      </w:pPr>
      <w:r w:rsidRPr="00D2154C">
        <w:rPr>
          <w:rFonts w:ascii="Times New Roman" w:hAnsi="Times New Roman" w:cs="Times New Roman"/>
          <w:sz w:val="24"/>
          <w:szCs w:val="24"/>
        </w:rPr>
        <w:t xml:space="preserve">6.Создание условий для положительного </w:t>
      </w:r>
      <w:proofErr w:type="spellStart"/>
      <w:r w:rsidRPr="00D2154C">
        <w:rPr>
          <w:rFonts w:ascii="Times New Roman" w:hAnsi="Times New Roman" w:cs="Times New Roman"/>
          <w:sz w:val="24"/>
          <w:szCs w:val="24"/>
        </w:rPr>
        <w:t>психоэмоционального</w:t>
      </w:r>
      <w:proofErr w:type="spellEnd"/>
      <w:r w:rsidRPr="00D2154C">
        <w:rPr>
          <w:rFonts w:ascii="Times New Roman" w:hAnsi="Times New Roman" w:cs="Times New Roman"/>
          <w:sz w:val="24"/>
          <w:szCs w:val="24"/>
        </w:rPr>
        <w:t xml:space="preserve"> состояния детей, а значит, благоприятно сказывается на здоровье каждого ребенка.</w:t>
      </w:r>
    </w:p>
    <w:p w:rsidR="00A22063" w:rsidRPr="00D2154C" w:rsidRDefault="00A22063" w:rsidP="00D2154C">
      <w:pPr>
        <w:pStyle w:val="a3"/>
        <w:jc w:val="both"/>
        <w:rPr>
          <w:rFonts w:ascii="Times New Roman" w:hAnsi="Times New Roman" w:cs="Times New Roman"/>
          <w:sz w:val="24"/>
          <w:szCs w:val="24"/>
        </w:rPr>
      </w:pPr>
    </w:p>
    <w:sectPr w:rsidR="00A22063" w:rsidRPr="00D2154C" w:rsidSect="00D2154C">
      <w:headerReference w:type="even" r:id="rId6"/>
      <w:headerReference w:type="default" r:id="rId7"/>
      <w:footerReference w:type="even" r:id="rId8"/>
      <w:footerReference w:type="default" r:id="rId9"/>
      <w:headerReference w:type="first" r:id="rId10"/>
      <w:footerReference w:type="first" r:id="rId11"/>
      <w:pgSz w:w="11906" w:h="16838"/>
      <w:pgMar w:top="426" w:right="424"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27" w:rsidRDefault="00455427" w:rsidP="00D2154C">
      <w:pPr>
        <w:spacing w:after="0" w:line="240" w:lineRule="auto"/>
      </w:pPr>
      <w:r>
        <w:separator/>
      </w:r>
    </w:p>
  </w:endnote>
  <w:endnote w:type="continuationSeparator" w:id="0">
    <w:p w:rsidR="00455427" w:rsidRDefault="00455427" w:rsidP="00D21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4C" w:rsidRDefault="00D2154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1641"/>
      <w:docPartObj>
        <w:docPartGallery w:val="Page Numbers (Bottom of Page)"/>
        <w:docPartUnique/>
      </w:docPartObj>
    </w:sdtPr>
    <w:sdtContent>
      <w:p w:rsidR="00D2154C" w:rsidRDefault="004F6539">
        <w:pPr>
          <w:pStyle w:val="a6"/>
          <w:jc w:val="right"/>
        </w:pPr>
        <w:fldSimple w:instr=" PAGE   \* MERGEFORMAT ">
          <w:r w:rsidR="000A4AF1">
            <w:rPr>
              <w:noProof/>
            </w:rPr>
            <w:t>4</w:t>
          </w:r>
        </w:fldSimple>
      </w:p>
    </w:sdtContent>
  </w:sdt>
  <w:p w:rsidR="00D2154C" w:rsidRDefault="00D2154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4C" w:rsidRDefault="00D2154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27" w:rsidRDefault="00455427" w:rsidP="00D2154C">
      <w:pPr>
        <w:spacing w:after="0" w:line="240" w:lineRule="auto"/>
      </w:pPr>
      <w:r>
        <w:separator/>
      </w:r>
    </w:p>
  </w:footnote>
  <w:footnote w:type="continuationSeparator" w:id="0">
    <w:p w:rsidR="00455427" w:rsidRDefault="00455427" w:rsidP="00D215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4C" w:rsidRDefault="00D2154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4C" w:rsidRDefault="00D2154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4C" w:rsidRDefault="00D2154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48AF"/>
    <w:rsid w:val="000A4AF1"/>
    <w:rsid w:val="00455427"/>
    <w:rsid w:val="004F6539"/>
    <w:rsid w:val="007148AF"/>
    <w:rsid w:val="00715A87"/>
    <w:rsid w:val="00802D95"/>
    <w:rsid w:val="00A22063"/>
    <w:rsid w:val="00D21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0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8AF"/>
    <w:pPr>
      <w:spacing w:after="0" w:line="240" w:lineRule="auto"/>
    </w:pPr>
  </w:style>
  <w:style w:type="paragraph" w:styleId="a4">
    <w:name w:val="header"/>
    <w:basedOn w:val="a"/>
    <w:link w:val="a5"/>
    <w:uiPriority w:val="99"/>
    <w:semiHidden/>
    <w:unhideWhenUsed/>
    <w:rsid w:val="00D2154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2154C"/>
  </w:style>
  <w:style w:type="paragraph" w:styleId="a6">
    <w:name w:val="footer"/>
    <w:basedOn w:val="a"/>
    <w:link w:val="a7"/>
    <w:uiPriority w:val="99"/>
    <w:unhideWhenUsed/>
    <w:rsid w:val="00D215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154C"/>
  </w:style>
</w:styles>
</file>

<file path=word/webSettings.xml><?xml version="1.0" encoding="utf-8"?>
<w:webSettings xmlns:r="http://schemas.openxmlformats.org/officeDocument/2006/relationships" xmlns:w="http://schemas.openxmlformats.org/wordprocessingml/2006/main">
  <w:divs>
    <w:div w:id="488789975">
      <w:bodyDiv w:val="1"/>
      <w:marLeft w:val="0"/>
      <w:marRight w:val="0"/>
      <w:marTop w:val="0"/>
      <w:marBottom w:val="0"/>
      <w:divBdr>
        <w:top w:val="none" w:sz="0" w:space="0" w:color="auto"/>
        <w:left w:val="none" w:sz="0" w:space="0" w:color="auto"/>
        <w:bottom w:val="none" w:sz="0" w:space="0" w:color="auto"/>
        <w:right w:val="none" w:sz="0" w:space="0" w:color="auto"/>
      </w:divBdr>
    </w:div>
    <w:div w:id="948589262">
      <w:bodyDiv w:val="1"/>
      <w:marLeft w:val="0"/>
      <w:marRight w:val="0"/>
      <w:marTop w:val="0"/>
      <w:marBottom w:val="0"/>
      <w:divBdr>
        <w:top w:val="none" w:sz="0" w:space="0" w:color="auto"/>
        <w:left w:val="none" w:sz="0" w:space="0" w:color="auto"/>
        <w:bottom w:val="none" w:sz="0" w:space="0" w:color="auto"/>
        <w:right w:val="none" w:sz="0" w:space="0" w:color="auto"/>
      </w:divBdr>
    </w:div>
    <w:div w:id="1131704556">
      <w:bodyDiv w:val="1"/>
      <w:marLeft w:val="0"/>
      <w:marRight w:val="0"/>
      <w:marTop w:val="0"/>
      <w:marBottom w:val="0"/>
      <w:divBdr>
        <w:top w:val="none" w:sz="0" w:space="0" w:color="auto"/>
        <w:left w:val="none" w:sz="0" w:space="0" w:color="auto"/>
        <w:bottom w:val="none" w:sz="0" w:space="0" w:color="auto"/>
        <w:right w:val="none" w:sz="0" w:space="0" w:color="auto"/>
      </w:divBdr>
    </w:div>
    <w:div w:id="12845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2013-03-20T21:53:00Z</cp:lastPrinted>
  <dcterms:created xsi:type="dcterms:W3CDTF">2023-02-05T13:14:00Z</dcterms:created>
  <dcterms:modified xsi:type="dcterms:W3CDTF">2023-02-05T13:14:00Z</dcterms:modified>
</cp:coreProperties>
</file>